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09" w:rsidRDefault="00ED74A0" w:rsidP="00ED74A0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                                          </w:t>
      </w:r>
    </w:p>
    <w:p w:rsidR="00A8701E" w:rsidRPr="00ED74A0" w:rsidRDefault="00AC5009" w:rsidP="00ED74A0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                                     </w:t>
      </w:r>
      <w:r w:rsidR="00ED74A0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A8701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Утверждаю</w:t>
      </w:r>
    </w:p>
    <w:p w:rsidR="00ED74A0" w:rsidRPr="00ED74A0" w:rsidRDefault="004B68D5" w:rsidP="004B68D5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                              </w:t>
      </w:r>
      <w:r w:rsidR="00A8701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Директор школы</w:t>
      </w:r>
      <w:r w:rsidR="00ED74A0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_______________</w:t>
      </w:r>
    </w:p>
    <w:p w:rsidR="00ED74A0" w:rsidRPr="00ED74A0" w:rsidRDefault="00ED74A0" w:rsidP="00ED74A0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</w:t>
      </w:r>
      <w:proofErr w:type="spellStart"/>
      <w:r w:rsidR="00880AE8">
        <w:rPr>
          <w:rFonts w:asciiTheme="minorHAnsi" w:eastAsiaTheme="minorHAnsi" w:hAnsiTheme="minorHAnsi" w:cstheme="minorBidi"/>
          <w:b/>
          <w:color w:val="auto"/>
          <w:lang w:eastAsia="en-US"/>
        </w:rPr>
        <w:t>Т.Н.Еремеева</w:t>
      </w:r>
      <w:proofErr w:type="spellEnd"/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</w:t>
      </w:r>
    </w:p>
    <w:p w:rsidR="00A8701E" w:rsidRPr="00ED74A0" w:rsidRDefault="00ED74A0" w:rsidP="00ED74A0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</w:t>
      </w:r>
      <w:r w:rsidR="00880AE8">
        <w:rPr>
          <w:rFonts w:asciiTheme="minorHAnsi" w:eastAsiaTheme="minorHAnsi" w:hAnsiTheme="minorHAnsi" w:cstheme="minorBidi"/>
          <w:b/>
          <w:color w:val="auto"/>
          <w:lang w:eastAsia="en-US"/>
        </w:rPr>
        <w:t>Приказ №      от 05.09.2019</w:t>
      </w:r>
    </w:p>
    <w:p w:rsidR="00A8701E" w:rsidRPr="00ED74A0" w:rsidRDefault="00ED74A0" w:rsidP="00A8701E">
      <w:pPr>
        <w:widowControl/>
        <w:spacing w:line="259" w:lineRule="auto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  <w:r w:rsidRPr="00ED74A0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</w:p>
    <w:p w:rsidR="00A8701E" w:rsidRPr="00A8701E" w:rsidRDefault="00A8701E" w:rsidP="00A8701E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A8701E" w:rsidRDefault="00A8701E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D74A0" w:rsidRDefault="00ED74A0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D74A0" w:rsidRDefault="00ED74A0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B14AF" w:rsidRPr="00A8701E" w:rsidRDefault="001B14AF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A8701E" w:rsidRPr="00A8701E" w:rsidRDefault="00A8701E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D74A0" w:rsidRPr="00ED74A0" w:rsidRDefault="00A8701E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>П</w:t>
      </w:r>
      <w:r w:rsidR="00ED74A0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>ОЛОЖЕНИЕ</w:t>
      </w:r>
    </w:p>
    <w:p w:rsidR="00A8701E" w:rsidRPr="00ED74A0" w:rsidRDefault="00A8701E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/>
        </w:rPr>
        <w:t xml:space="preserve"> </w:t>
      </w:r>
      <w:r w:rsidRPr="00ED74A0"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  <w:t>о создании школьного спорт</w:t>
      </w:r>
      <w:r w:rsidR="00880AE8"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  <w:t xml:space="preserve">ивного клуба в МБОУ «Донская </w:t>
      </w:r>
      <w:r w:rsidRPr="00ED74A0">
        <w:rPr>
          <w:rFonts w:asciiTheme="minorHAnsi" w:eastAsiaTheme="minorHAnsi" w:hAnsiTheme="minorHAnsi" w:cstheme="minorBidi"/>
          <w:b/>
          <w:color w:val="auto"/>
          <w:sz w:val="36"/>
          <w:szCs w:val="36"/>
          <w:lang w:eastAsia="en-US"/>
        </w:rPr>
        <w:t xml:space="preserve"> основная общеобразовательная школа»</w:t>
      </w:r>
    </w:p>
    <w:p w:rsidR="00A8701E" w:rsidRPr="00A8701E" w:rsidRDefault="00ED74A0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/Н</w:t>
      </w:r>
      <w:r w:rsidR="00A8701E" w:rsidRPr="00A8701E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астоящее Положение разработано в соответствии с Федеральным законом «Об образовании в Российской Федерации» № 273-ФЗ от 29.12.2012г., Уставом МБОУ «</w:t>
      </w:r>
      <w:r w:rsidR="00880AE8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Донская</w:t>
      </w:r>
      <w:r w:rsidR="00A8701E" w:rsidRPr="00A8701E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ООШ», методическими рекомендациями Министерства образования и науки РФ от 10.08.2011г., №МД-1077/19, Министерства спорта, туризма и молодежной политики РФ от 10.08.2011г., № НП-02-07/4568 «О методических рекомендациях по созданию и организации деятельности школьных спортивных клубов»</w:t>
      </w:r>
      <w:r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/</w:t>
      </w:r>
      <w:proofErr w:type="gramEnd"/>
    </w:p>
    <w:p w:rsidR="00A8701E" w:rsidRPr="00A8701E" w:rsidRDefault="00A8701E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A8701E" w:rsidRPr="00A8701E" w:rsidRDefault="00A8701E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:rsidR="00A8701E" w:rsidRPr="00ED74A0" w:rsidRDefault="00A8701E" w:rsidP="00A8701E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Согласовано с </w:t>
      </w:r>
      <w:r w:rsidR="004E0C5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Управляющим </w:t>
      </w:r>
      <w:r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Советом школы</w:t>
      </w:r>
    </w:p>
    <w:p w:rsidR="00A8701E" w:rsidRPr="00ED74A0" w:rsidRDefault="004F34C0" w:rsidP="004F34C0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              </w:t>
      </w:r>
      <w:r w:rsidR="004E0C5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Протокол № </w:t>
      </w:r>
      <w:r w:rsidR="00AE7473">
        <w:rPr>
          <w:rFonts w:asciiTheme="minorHAnsi" w:eastAsiaTheme="minorHAnsi" w:hAnsiTheme="minorHAnsi" w:cstheme="minorBidi"/>
          <w:b/>
          <w:color w:val="auto"/>
          <w:lang w:eastAsia="en-US"/>
        </w:rPr>
        <w:t>1</w:t>
      </w:r>
      <w:r w:rsidR="004E0C5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</w:t>
      </w:r>
      <w:r w:rsidR="00A8701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«</w:t>
      </w:r>
      <w:r w:rsidR="00AE7473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5»сентября </w:t>
      </w:r>
      <w:r w:rsidR="00A8701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201</w:t>
      </w:r>
      <w:r w:rsidR="00880AE8">
        <w:rPr>
          <w:rFonts w:asciiTheme="minorHAnsi" w:eastAsiaTheme="minorHAnsi" w:hAnsiTheme="minorHAnsi" w:cstheme="minorBidi"/>
          <w:b/>
          <w:color w:val="auto"/>
          <w:lang w:eastAsia="en-US"/>
        </w:rPr>
        <w:t>9</w:t>
      </w:r>
      <w:r w:rsidR="00A8701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г.</w:t>
      </w:r>
    </w:p>
    <w:p w:rsidR="00A8701E" w:rsidRPr="00ED74A0" w:rsidRDefault="00A8701E" w:rsidP="00A8701E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:rsidR="00A8701E" w:rsidRPr="00ED74A0" w:rsidRDefault="00ED74A0" w:rsidP="00ED74A0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</w:t>
      </w:r>
      <w:r w:rsidR="00A8701E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Принято на педагогическом совете</w:t>
      </w:r>
    </w:p>
    <w:p w:rsidR="00ED74A0" w:rsidRPr="00ED74A0" w:rsidRDefault="004F34C0" w:rsidP="004F34C0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                           </w:t>
      </w:r>
      <w:r w:rsidR="00ED74A0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Прото</w:t>
      </w:r>
      <w:r w:rsidR="00AE7473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кол № 7 «10»сентября </w:t>
      </w:r>
      <w:r w:rsidR="00880AE8">
        <w:rPr>
          <w:rFonts w:asciiTheme="minorHAnsi" w:eastAsiaTheme="minorHAnsi" w:hAnsiTheme="minorHAnsi" w:cstheme="minorBidi"/>
          <w:b/>
          <w:color w:val="auto"/>
          <w:lang w:eastAsia="en-US"/>
        </w:rPr>
        <w:t>2019</w:t>
      </w:r>
      <w:r w:rsidR="00ED74A0" w:rsidRPr="00ED74A0">
        <w:rPr>
          <w:rFonts w:asciiTheme="minorHAnsi" w:eastAsiaTheme="minorHAnsi" w:hAnsiTheme="minorHAnsi" w:cstheme="minorBidi"/>
          <w:b/>
          <w:color w:val="auto"/>
          <w:lang w:eastAsia="en-US"/>
        </w:rPr>
        <w:t>г.</w:t>
      </w:r>
    </w:p>
    <w:p w:rsidR="00A8701E" w:rsidRPr="00ED74A0" w:rsidRDefault="00A8701E" w:rsidP="00A8701E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:rsidR="00A8701E" w:rsidRPr="00A8701E" w:rsidRDefault="00A8701E" w:rsidP="00A8701E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A8701E" w:rsidRPr="00A8701E" w:rsidRDefault="00A8701E" w:rsidP="00A8701E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3628EA" w:rsidRDefault="003628EA" w:rsidP="00A8701E">
      <w:pPr>
        <w:widowControl/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A8701E" w:rsidRDefault="00A8701E" w:rsidP="00A8701E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A8701E" w:rsidRDefault="00A8701E" w:rsidP="00A8701E">
      <w:pPr>
        <w:widowControl/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A8701E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Положение </w:t>
      </w:r>
      <w:r w:rsidRPr="00A8701E">
        <w:rPr>
          <w:rFonts w:ascii="Times New Roman" w:hAnsi="Times New Roman" w:cs="Times New Roman"/>
          <w:b/>
        </w:rPr>
        <w:t>о школьном спортивном клубе муниципального бюджетного общеобразовательного учреждения «</w:t>
      </w:r>
      <w:r w:rsidR="00880AE8">
        <w:rPr>
          <w:rFonts w:ascii="Times New Roman" w:hAnsi="Times New Roman" w:cs="Times New Roman"/>
          <w:b/>
        </w:rPr>
        <w:t>Донская</w:t>
      </w:r>
      <w:r w:rsidRPr="00A8701E">
        <w:rPr>
          <w:rFonts w:ascii="Times New Roman" w:hAnsi="Times New Roman" w:cs="Times New Roman"/>
          <w:b/>
        </w:rPr>
        <w:t xml:space="preserve"> основная общеобразовательная школа» </w:t>
      </w:r>
      <w:proofErr w:type="spellStart"/>
      <w:r w:rsidRPr="00A8701E">
        <w:rPr>
          <w:rFonts w:ascii="Times New Roman" w:hAnsi="Times New Roman" w:cs="Times New Roman"/>
          <w:b/>
        </w:rPr>
        <w:t>Беляевского</w:t>
      </w:r>
      <w:proofErr w:type="spellEnd"/>
      <w:r w:rsidRPr="00A8701E">
        <w:rPr>
          <w:rFonts w:ascii="Times New Roman" w:hAnsi="Times New Roman" w:cs="Times New Roman"/>
          <w:b/>
        </w:rPr>
        <w:t xml:space="preserve"> района, Оренбургской области</w:t>
      </w:r>
    </w:p>
    <w:p w:rsidR="00A8701E" w:rsidRDefault="00A8701E" w:rsidP="00A8701E">
      <w:pPr>
        <w:widowControl/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:rsidR="00A8701E" w:rsidRPr="00A8701E" w:rsidRDefault="00A8701E" w:rsidP="00A8701E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1.</w:t>
      </w:r>
      <w:r w:rsidRPr="00A8701E">
        <w:rPr>
          <w:rFonts w:ascii="Times New Roman" w:hAnsi="Times New Roman" w:cs="Times New Roman"/>
        </w:rPr>
        <w:tab/>
        <w:t>ОБЩИЕ ПОЛОЖЕНИЯ.</w:t>
      </w:r>
    </w:p>
    <w:p w:rsidR="00A8701E" w:rsidRPr="00A8701E" w:rsidRDefault="00A8701E" w:rsidP="00A8701E">
      <w:pPr>
        <w:widowControl/>
        <w:spacing w:after="160"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 xml:space="preserve">Настоящее положение разработано в соответствии с Федеральным законом «Об образовании в Российской Федерации», Федеральным законом Российской Федерации от 4 декабря 2007 года № 329-ФЭ «О физической культуре и спорте в Российской Федерации»; </w:t>
      </w:r>
      <w:proofErr w:type="gramStart"/>
      <w:r w:rsidRPr="00A8701E">
        <w:rPr>
          <w:rFonts w:ascii="Times New Roman" w:hAnsi="Times New Roman" w:cs="Times New Roman"/>
        </w:rPr>
        <w:t>приказом Министерства образования и науки Российской</w:t>
      </w:r>
      <w:r w:rsidR="00880AE8">
        <w:rPr>
          <w:rFonts w:ascii="Times New Roman" w:hAnsi="Times New Roman" w:cs="Times New Roman"/>
        </w:rPr>
        <w:t xml:space="preserve"> Федерации от 13 сентября 2013 </w:t>
      </w:r>
      <w:r w:rsidRPr="00A8701E">
        <w:rPr>
          <w:rFonts w:ascii="Times New Roman" w:hAnsi="Times New Roman" w:cs="Times New Roman"/>
        </w:rPr>
        <w:t>-года № 30235 «О порядке осуществления деятельност</w:t>
      </w:r>
      <w:r w:rsidR="00880AE8">
        <w:rPr>
          <w:rFonts w:ascii="Times New Roman" w:hAnsi="Times New Roman" w:cs="Times New Roman"/>
        </w:rPr>
        <w:t>и школьных спортивных клубов и «</w:t>
      </w:r>
      <w:r w:rsidRPr="00A8701E">
        <w:rPr>
          <w:rFonts w:ascii="Times New Roman" w:hAnsi="Times New Roman" w:cs="Times New Roman"/>
        </w:rPr>
        <w:t xml:space="preserve"> студенческих спортивных клубов»,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года № МД-1077/19 (НП-02-07/4568), приказом Министерства</w:t>
      </w:r>
      <w:proofErr w:type="gramEnd"/>
      <w:r w:rsidRPr="00A8701E">
        <w:rPr>
          <w:rFonts w:ascii="Times New Roman" w:hAnsi="Times New Roman" w:cs="Times New Roman"/>
        </w:rPr>
        <w:t xml:space="preserve"> образования Оренбургской области от 28 августа 2015 года №01- 21/1958 «О создании и организации деятельности школьных спортивных клубов».</w:t>
      </w:r>
    </w:p>
    <w:p w:rsidR="00A8701E" w:rsidRPr="00A8701E" w:rsidRDefault="00A8701E" w:rsidP="00A8701E">
      <w:pPr>
        <w:widowControl/>
        <w:spacing w:after="160"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Школьный спортивный клуб (ШСК) создается в школе, является первичным звеном физкультурно-спортивной организации и может быть различной физкультурно-спортивной направленности.</w:t>
      </w:r>
    </w:p>
    <w:p w:rsidR="00A8701E" w:rsidRPr="00A8701E" w:rsidRDefault="00A8701E" w:rsidP="00A8701E">
      <w:pPr>
        <w:widowControl/>
        <w:spacing w:after="160"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Школьный спортивный клуб (ШСК) призван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A8701E" w:rsidRPr="00A8701E" w:rsidRDefault="00A8701E" w:rsidP="00A8701E">
      <w:pPr>
        <w:widowControl/>
        <w:spacing w:after="160"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Школьный спортивный клуб (ШСК) может быть открыт в общеобразовательной организации с учетом интересов детей, высокого уровня организационной деятельности педагогического</w:t>
      </w:r>
      <w:r>
        <w:rPr>
          <w:rFonts w:ascii="Times New Roman" w:hAnsi="Times New Roman" w:cs="Times New Roman"/>
        </w:rPr>
        <w:t xml:space="preserve"> кол</w:t>
      </w:r>
      <w:r w:rsidRPr="00A8701E">
        <w:rPr>
          <w:rFonts w:ascii="Times New Roman" w:hAnsi="Times New Roman" w:cs="Times New Roman"/>
        </w:rPr>
        <w:t>лектива и показателей в спортивно-массовой работе на уровне района, округа.</w:t>
      </w:r>
    </w:p>
    <w:p w:rsidR="00A8701E" w:rsidRPr="00A8701E" w:rsidRDefault="00A8701E" w:rsidP="00A8701E">
      <w:pPr>
        <w:widowControl/>
        <w:spacing w:after="160"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Школьный спортивный клуб (ШСК) имеет свою символику, название, эмблему, единую спортивную форму, штамп и бланк установленного образца.</w:t>
      </w:r>
    </w:p>
    <w:p w:rsidR="00A8701E" w:rsidRPr="00A8701E" w:rsidRDefault="00A8701E" w:rsidP="00A8701E">
      <w:pPr>
        <w:widowControl/>
        <w:spacing w:after="160"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Право создания ШСК принадлежит педагогическому Совету образовательной организации, на базе которого создается ШСК. Открытие, реорганизация и ликвидация ШСК, его отделений или секций по видам спорта, осуществляется по решению педагогического Совета образовательной организации.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Условием открытия школьного спортивного клуба (ШСК) служат следующие критерии: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наличие материально-технической спортивной базы (спортивные залы, тренажерные залы, спортивные площадки и д.д.), а также их оснащение спортивным инвентарем и спортивным оборудованием;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наличие в школе не менее 3-х спортивных секций по видам спорта;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активное участие в спортивно-массовых мероприятиях и соревнованиях;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наличие квалификационных кадров.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lastRenderedPageBreak/>
        <w:t>Для открытия школьного спортивного клуба (ШСК) издается приказ директора школы, в котором назначается руководитель клуба из числа педагогических работников школы.</w:t>
      </w:r>
    </w:p>
    <w:p w:rsid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В своей практической деятельности школьный спортивный клуб (ШСК) руководствуется настоящим положением.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Школьный спортивный клуб (ШСК) может иметь свой внутренний Устав (положение), который должен быть утвержден директором школы.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2.</w:t>
      </w:r>
      <w:r w:rsidRPr="00A8701E">
        <w:rPr>
          <w:rFonts w:ascii="Times New Roman" w:hAnsi="Times New Roman" w:cs="Times New Roman"/>
        </w:rPr>
        <w:tab/>
        <w:t>СТРУКТУРА.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2.1.</w:t>
      </w:r>
      <w:r w:rsidRPr="00A8701E">
        <w:rPr>
          <w:rFonts w:ascii="Times New Roman" w:hAnsi="Times New Roman" w:cs="Times New Roman"/>
        </w:rPr>
        <w:tab/>
        <w:t>Работа ШСК проводится на основе широкой инициативы самодеятельности учащихся.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2.2.</w:t>
      </w:r>
      <w:r w:rsidRPr="00A8701E">
        <w:rPr>
          <w:rFonts w:ascii="Times New Roman" w:hAnsi="Times New Roman" w:cs="Times New Roman"/>
        </w:rPr>
        <w:tab/>
        <w:t>Высшим органом ученического самоуправления школьного спортивного клуба (ШСК) является Совет спортивного клуба, деятельность которого регламентируется «Положением о Совете спортивного клуба».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Общее собрание клуба выбирает открытым голосование совет клуба сроком на один год. Количественный состав совета клуба определяется общим собранием активистов физической культуры.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2.3.</w:t>
      </w:r>
      <w:r w:rsidRPr="00A8701E">
        <w:rPr>
          <w:rFonts w:ascii="Times New Roman" w:hAnsi="Times New Roman" w:cs="Times New Roman"/>
        </w:rPr>
        <w:tab/>
        <w:t>Руководство работой осуществляют: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в классах - физкультурные организаторы (физорги), избираемые сроком на один год;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в командах - капитаны, избираемые сроком на один год, спортивный сезон или на время проведения спортивного мероприятия;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в судейских коллегиях - судейские бригады по видам спорта, избираемые сроком на один год или на время проведения спортивного мероприятия.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2.4.</w:t>
      </w:r>
      <w:r w:rsidRPr="00A8701E">
        <w:rPr>
          <w:rFonts w:ascii="Times New Roman" w:hAnsi="Times New Roman" w:cs="Times New Roman"/>
        </w:rPr>
        <w:tab/>
        <w:t>Деятельность руководителя ШСК регламентируется должностными обязанностями.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2.5.</w:t>
      </w:r>
      <w:r w:rsidRPr="00A8701E">
        <w:rPr>
          <w:rFonts w:ascii="Times New Roman" w:hAnsi="Times New Roman" w:cs="Times New Roman"/>
        </w:rPr>
        <w:tab/>
        <w:t>Если в ШСК работают несколько педагогов дополнительного образования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руководителем и Советом клуба.</w:t>
      </w:r>
    </w:p>
    <w:p w:rsidR="00A8701E" w:rsidRPr="00A8701E" w:rsidRDefault="00A8701E" w:rsidP="00A8701E">
      <w:pPr>
        <w:widowControl/>
        <w:spacing w:line="259" w:lineRule="auto"/>
        <w:jc w:val="center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3. ОРГАНИЗАЦИЯ И СОДЕРЖАНИЕ РАБОТЫ КЛУБА.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Основными направлениями в работе ШСК являются: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привлечение обучающихся к занятиям физической культурой и спортом;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открытие спортивных секций;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 xml:space="preserve">организация здорового досуга </w:t>
      </w:r>
      <w:proofErr w:type="gramStart"/>
      <w:r w:rsidRPr="00A8701E">
        <w:rPr>
          <w:rFonts w:ascii="Times New Roman" w:hAnsi="Times New Roman" w:cs="Times New Roman"/>
        </w:rPr>
        <w:t>обучающихся</w:t>
      </w:r>
      <w:proofErr w:type="gramEnd"/>
      <w:r w:rsidRPr="00A8701E">
        <w:rPr>
          <w:rFonts w:ascii="Times New Roman" w:hAnsi="Times New Roman" w:cs="Times New Roman"/>
        </w:rPr>
        <w:t>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организация и проведение массовых физкультурно-оздоровительных и спортивных мероприятий в школе;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Занятия в спортивных секциях проводятся в соответствии с образовательными программами и учебными планами.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взаимодействии с медицинским персоналом участковой больницы.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lastRenderedPageBreak/>
        <w:t>Организацию и проведение занятий осуществляют учителя физической культуры, педагоги дополнительного образования школы.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 xml:space="preserve">Учебный </w:t>
      </w:r>
      <w:proofErr w:type="gramStart"/>
      <w:r w:rsidRPr="00A8701E">
        <w:rPr>
          <w:rFonts w:ascii="Times New Roman" w:hAnsi="Times New Roman" w:cs="Times New Roman"/>
        </w:rPr>
        <w:t>контроль за</w:t>
      </w:r>
      <w:proofErr w:type="gramEnd"/>
      <w:r w:rsidRPr="00A8701E">
        <w:rPr>
          <w:rFonts w:ascii="Times New Roman" w:hAnsi="Times New Roman" w:cs="Times New Roman"/>
        </w:rPr>
        <w:t xml:space="preserve"> организацией и проведением занятий в ШСК осуществляет руководитель клуба.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ШСК имеет право присвоения массовых спортивных разрядов по культивируемым видам спорта до второго взрослого разряда включительно.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 xml:space="preserve">ШСК в пределах выделенных средств и в соответствии с утвержденным календарным планом спортивных мероприятий может проводить </w:t>
      </w:r>
      <w:proofErr w:type="spellStart"/>
      <w:r w:rsidRPr="00A8701E">
        <w:rPr>
          <w:rFonts w:ascii="Times New Roman" w:hAnsi="Times New Roman" w:cs="Times New Roman"/>
        </w:rPr>
        <w:t>внутришкольные</w:t>
      </w:r>
      <w:proofErr w:type="spellEnd"/>
      <w:r w:rsidRPr="00A8701E">
        <w:rPr>
          <w:rFonts w:ascii="Times New Roman" w:hAnsi="Times New Roman" w:cs="Times New Roman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A8701E" w:rsidRDefault="00A8701E" w:rsidP="00A8701E">
      <w:pPr>
        <w:widowControl/>
        <w:spacing w:line="259" w:lineRule="auto"/>
        <w:jc w:val="center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4.</w:t>
      </w:r>
      <w:r w:rsidRPr="00A8701E">
        <w:rPr>
          <w:rFonts w:ascii="Times New Roman" w:hAnsi="Times New Roman" w:cs="Times New Roman"/>
        </w:rPr>
        <w:tab/>
        <w:t>МАТЕРИАЛЬНО-ТЕХНИЧЕСКАЯ БАЗА.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Для проведения физкультурно-оздоровительной работы в ШСК используется спортивный инвентарь и оборудование, спортивный зал и спортивная площадка школы.</w:t>
      </w:r>
    </w:p>
    <w:p w:rsidR="00A8701E" w:rsidRPr="00A8701E" w:rsidRDefault="00A8701E" w:rsidP="00A8701E">
      <w:pPr>
        <w:widowControl/>
        <w:spacing w:line="259" w:lineRule="auto"/>
        <w:jc w:val="center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5.</w:t>
      </w:r>
      <w:r w:rsidRPr="00A8701E">
        <w:rPr>
          <w:rFonts w:ascii="Times New Roman" w:hAnsi="Times New Roman" w:cs="Times New Roman"/>
        </w:rPr>
        <w:tab/>
        <w:t>ПРАВА И ОБЯЗАННОСТИ ВОСПИТАННИКОВ ШСК.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Воспитанники ШСК имеют право: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бесплатно пользоваться спортивным инвентарем, оборудованием и спортивными сооружениями, а также методическими пособиями;</w:t>
      </w:r>
    </w:p>
    <w:p w:rsidR="001B14AF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получать консультации;</w:t>
      </w:r>
      <w:r w:rsidRPr="00A8701E">
        <w:rPr>
          <w:rFonts w:ascii="Times New Roman" w:hAnsi="Times New Roman" w:cs="Times New Roman"/>
        </w:rPr>
        <w:tab/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избирать и быть избранными в Совет ШСК;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систематически проходить медицинское обследование;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вносить предложения по совершенствованию работы ШСК.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Воспитанник ШСК обязан: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соблюдать установленный порядок;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соблюдать правила техники безопасности при проведении занятий;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бережно относиться к имуществу и спортивному инвентарю;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показывать личный пример здорового образа жизни.</w:t>
      </w:r>
    </w:p>
    <w:p w:rsidR="00A8701E" w:rsidRPr="00A8701E" w:rsidRDefault="00A8701E" w:rsidP="00A8701E">
      <w:pPr>
        <w:widowControl/>
        <w:spacing w:line="259" w:lineRule="auto"/>
        <w:jc w:val="center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6.</w:t>
      </w:r>
      <w:r w:rsidRPr="00A8701E">
        <w:rPr>
          <w:rFonts w:ascii="Times New Roman" w:hAnsi="Times New Roman" w:cs="Times New Roman"/>
        </w:rPr>
        <w:tab/>
        <w:t>ДОКУМЕНТАЦИЯ КЛУБА, УЧЕТ И ОТЧЕТНОСТЬ.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3 своей деятельности ШСК руководствуется своим планом работы, календарным планом спортивно-массовых, оздоровительных и туристских мероприятий школы, района и т.д.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ШСК должен иметь: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положение о ШСК;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приказ по школе об открытии ШСК;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положение о Совете спортивного клуба;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списки физоргов;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списки воспитанников спортсменов-разрядников;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 xml:space="preserve">информационный стенд о деятельности ШСК (название, эмблема, календарный план мероприятий, экран проведения </w:t>
      </w:r>
      <w:proofErr w:type="spellStart"/>
      <w:r w:rsidRPr="00A8701E">
        <w:rPr>
          <w:rFonts w:ascii="Times New Roman" w:hAnsi="Times New Roman" w:cs="Times New Roman"/>
        </w:rPr>
        <w:t>внутришкольных</w:t>
      </w:r>
      <w:proofErr w:type="spellEnd"/>
      <w:r w:rsidRPr="00A8701E">
        <w:rPr>
          <w:rFonts w:ascii="Times New Roman" w:hAnsi="Times New Roman" w:cs="Times New Roman"/>
        </w:rPr>
        <w:t xml:space="preserve"> соревнований, поздравления победителей и призеров соревнований);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образовательные программы, учебные планы, расписания занятий;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журналы групп, занимающихся в спортивных секциях;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годовые отчеты о проделанной работе;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протоколы соревнований по видам спорта, положения о соревнованиях и других мероприятиях;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контрольно-переводные нормативы и протоколы тестирования;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результаты и итоги участия в соревнованиях школы, района округа и т.д.;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протоколы заседаний Совета ШСК;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lastRenderedPageBreak/>
        <w:t>-</w:t>
      </w:r>
      <w:r w:rsidRPr="00A8701E">
        <w:rPr>
          <w:rFonts w:ascii="Times New Roman" w:hAnsi="Times New Roman" w:cs="Times New Roman"/>
        </w:rPr>
        <w:tab/>
        <w:t>инструкции по охране труда и технике безопасности при проведении учебно-тренировочных занятий и спортивно-массовых мероприятий;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-</w:t>
      </w:r>
      <w:r w:rsidRPr="00A8701E">
        <w:rPr>
          <w:rFonts w:ascii="Times New Roman" w:hAnsi="Times New Roman" w:cs="Times New Roman"/>
        </w:rPr>
        <w:tab/>
        <w:t>должностные инструкции.</w:t>
      </w:r>
    </w:p>
    <w:p w:rsidR="00A8701E" w:rsidRPr="00A8701E" w:rsidRDefault="00A8701E" w:rsidP="00A8701E">
      <w:pPr>
        <w:widowControl/>
        <w:spacing w:line="259" w:lineRule="auto"/>
        <w:jc w:val="center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7.</w:t>
      </w:r>
      <w:r w:rsidRPr="00A8701E">
        <w:rPr>
          <w:rFonts w:ascii="Times New Roman" w:hAnsi="Times New Roman" w:cs="Times New Roman"/>
        </w:rPr>
        <w:tab/>
        <w:t>ИСТОЧНИКИ ФИНАНСИРОВАНИЯ.</w:t>
      </w:r>
    </w:p>
    <w:p w:rsidR="00A8701E" w:rsidRPr="00A8701E" w:rsidRDefault="00A8701E" w:rsidP="00A8701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1.</w:t>
      </w:r>
      <w:r w:rsidRPr="00A8701E">
        <w:rPr>
          <w:rFonts w:ascii="Times New Roman" w:hAnsi="Times New Roman" w:cs="Times New Roman"/>
        </w:rPr>
        <w:tab/>
        <w:t>Деятельность ШСК осуществляется за счет бюджетного финансирования.</w:t>
      </w:r>
    </w:p>
    <w:p w:rsidR="00190702" w:rsidRDefault="00A8701E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A8701E">
        <w:rPr>
          <w:rFonts w:ascii="Times New Roman" w:hAnsi="Times New Roman" w:cs="Times New Roman"/>
        </w:rPr>
        <w:t>2.</w:t>
      </w:r>
      <w:r w:rsidRPr="00A8701E">
        <w:rPr>
          <w:rFonts w:ascii="Times New Roman" w:hAnsi="Times New Roman" w:cs="Times New Roman"/>
        </w:rPr>
        <w:tab/>
        <w:t>ШСК имеет право привлекать в соответствии с Законодательством Российской Федерации, Уставом школы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p w:rsidR="00190702" w:rsidRDefault="00190702" w:rsidP="00824483">
      <w:pPr>
        <w:widowControl/>
        <w:spacing w:line="259" w:lineRule="auto"/>
        <w:jc w:val="both"/>
        <w:rPr>
          <w:rFonts w:ascii="Times New Roman" w:hAnsi="Times New Roman" w:cs="Times New Roman"/>
        </w:rPr>
      </w:pPr>
    </w:p>
    <w:p w:rsidR="00643626" w:rsidRPr="00ED74A0" w:rsidRDefault="00643626" w:rsidP="00B81803">
      <w:pPr>
        <w:widowControl/>
        <w:spacing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                                      </w:t>
      </w:r>
    </w:p>
    <w:tbl>
      <w:tblPr>
        <w:tblStyle w:val="a3"/>
        <w:tblW w:w="0" w:type="auto"/>
        <w:tblLook w:val="04A0"/>
      </w:tblPr>
      <w:tblGrid>
        <w:gridCol w:w="3049"/>
        <w:gridCol w:w="3049"/>
        <w:gridCol w:w="3049"/>
      </w:tblGrid>
      <w:tr w:rsidR="00B81803" w:rsidTr="00B81803">
        <w:tc>
          <w:tcPr>
            <w:tcW w:w="3049" w:type="dxa"/>
          </w:tcPr>
          <w:p w:rsidR="00B81803" w:rsidRPr="00B267A0" w:rsidRDefault="00B81803" w:rsidP="00B81803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7A0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  <w:p w:rsidR="00B81803" w:rsidRPr="00B267A0" w:rsidRDefault="00AA6B23" w:rsidP="00B81803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Руководитель ШСК «Вымпел</w:t>
            </w:r>
            <w:r w:rsidR="00B81803" w:rsidRPr="00B267A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B81803" w:rsidRPr="00B267A0" w:rsidRDefault="00B81803" w:rsidP="00B81803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7A0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</w:t>
            </w:r>
          </w:p>
          <w:p w:rsidR="00B81803" w:rsidRPr="00B267A0" w:rsidRDefault="00D45975" w:rsidP="00B81803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Т.Н.</w:t>
            </w:r>
          </w:p>
          <w:p w:rsidR="00B81803" w:rsidRPr="00B267A0" w:rsidRDefault="00B81803" w:rsidP="00B81803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1803" w:rsidRPr="00B267A0" w:rsidRDefault="00B81803" w:rsidP="00B81803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9" w:type="dxa"/>
          </w:tcPr>
          <w:p w:rsidR="00B81803" w:rsidRPr="00B267A0" w:rsidRDefault="00B81803" w:rsidP="00B81803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</w:pPr>
            <w:r w:rsidRPr="00B267A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 xml:space="preserve">Рассмотрено </w:t>
            </w:r>
          </w:p>
          <w:p w:rsidR="00B81803" w:rsidRPr="00B267A0" w:rsidRDefault="00AA6B23" w:rsidP="00B81803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>на общем собрании ШСК «Вымпел</w:t>
            </w:r>
            <w:r w:rsidR="00B81803" w:rsidRPr="00B267A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>»</w:t>
            </w:r>
          </w:p>
          <w:p w:rsidR="00B81803" w:rsidRPr="00B267A0" w:rsidRDefault="00B81803" w:rsidP="00B81803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</w:pPr>
            <w:r w:rsidRPr="00B267A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>Протокол № 1 от</w:t>
            </w:r>
            <w:r w:rsidR="00AA6B23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 xml:space="preserve"> 05.09.201</w:t>
            </w:r>
            <w:r w:rsidR="00D45975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049" w:type="dxa"/>
          </w:tcPr>
          <w:p w:rsidR="00B81803" w:rsidRPr="00B267A0" w:rsidRDefault="00B81803" w:rsidP="00B81803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</w:pPr>
            <w:r w:rsidRPr="00B267A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>Утверждаю</w:t>
            </w:r>
          </w:p>
          <w:p w:rsidR="00B81803" w:rsidRPr="00B267A0" w:rsidRDefault="00B81803" w:rsidP="00B81803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</w:pPr>
            <w:r w:rsidRPr="00B267A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 xml:space="preserve">                                                                                      Директор школы_______________</w:t>
            </w:r>
          </w:p>
          <w:p w:rsidR="00B81803" w:rsidRPr="00B267A0" w:rsidRDefault="00B81803" w:rsidP="00B81803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</w:pPr>
            <w:r w:rsidRPr="00B267A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AA6B23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>Т.Н.Еремеева</w:t>
            </w:r>
            <w:proofErr w:type="spellEnd"/>
            <w:r w:rsidRPr="00B267A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B81803" w:rsidRPr="00B267A0" w:rsidRDefault="00D45975" w:rsidP="00B81803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  <w:t xml:space="preserve"> Приказ № 105 от 08.09.2019</w:t>
            </w:r>
          </w:p>
          <w:p w:rsidR="00B81803" w:rsidRPr="00B267A0" w:rsidRDefault="00B81803" w:rsidP="00B81803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90702" w:rsidRDefault="00190702" w:rsidP="007B6D9A">
      <w:pPr>
        <w:widowControl/>
        <w:tabs>
          <w:tab w:val="left" w:pos="6237"/>
        </w:tabs>
        <w:spacing w:after="160" w:line="259" w:lineRule="auto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sectPr w:rsidR="00190702" w:rsidSect="003628EA"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23DF"/>
    <w:multiLevelType w:val="hybridMultilevel"/>
    <w:tmpl w:val="1736D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550F5"/>
    <w:multiLevelType w:val="hybridMultilevel"/>
    <w:tmpl w:val="3E48A0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23D6F"/>
    <w:multiLevelType w:val="multilevel"/>
    <w:tmpl w:val="2A2C2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B1447D"/>
    <w:multiLevelType w:val="multilevel"/>
    <w:tmpl w:val="79CE6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483DEF"/>
    <w:multiLevelType w:val="hybridMultilevel"/>
    <w:tmpl w:val="6E9E0D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416AB"/>
    <w:multiLevelType w:val="hybridMultilevel"/>
    <w:tmpl w:val="B6CEA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176AB"/>
    <w:multiLevelType w:val="hybridMultilevel"/>
    <w:tmpl w:val="909C1C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B82"/>
    <w:rsid w:val="000E5B82"/>
    <w:rsid w:val="001867DA"/>
    <w:rsid w:val="00190702"/>
    <w:rsid w:val="001B0DFD"/>
    <w:rsid w:val="001B14AF"/>
    <w:rsid w:val="001B6348"/>
    <w:rsid w:val="00213C6F"/>
    <w:rsid w:val="003228C4"/>
    <w:rsid w:val="00346EDE"/>
    <w:rsid w:val="003518F0"/>
    <w:rsid w:val="003540D3"/>
    <w:rsid w:val="003628EA"/>
    <w:rsid w:val="003703AE"/>
    <w:rsid w:val="003F22EF"/>
    <w:rsid w:val="004B68D5"/>
    <w:rsid w:val="004E0C5E"/>
    <w:rsid w:val="004F34C0"/>
    <w:rsid w:val="00567259"/>
    <w:rsid w:val="005D577A"/>
    <w:rsid w:val="005F6525"/>
    <w:rsid w:val="00643626"/>
    <w:rsid w:val="0066205E"/>
    <w:rsid w:val="006925F0"/>
    <w:rsid w:val="0069447C"/>
    <w:rsid w:val="00694E89"/>
    <w:rsid w:val="00733A00"/>
    <w:rsid w:val="007B6D9A"/>
    <w:rsid w:val="007F62F1"/>
    <w:rsid w:val="00824483"/>
    <w:rsid w:val="008758E6"/>
    <w:rsid w:val="00880AE8"/>
    <w:rsid w:val="009009E6"/>
    <w:rsid w:val="00970AE7"/>
    <w:rsid w:val="009B01D8"/>
    <w:rsid w:val="009D27B6"/>
    <w:rsid w:val="00A83EA9"/>
    <w:rsid w:val="00A8701E"/>
    <w:rsid w:val="00A87E60"/>
    <w:rsid w:val="00A96AA7"/>
    <w:rsid w:val="00AA6B23"/>
    <w:rsid w:val="00AC5009"/>
    <w:rsid w:val="00AE7473"/>
    <w:rsid w:val="00B267A0"/>
    <w:rsid w:val="00B71BA0"/>
    <w:rsid w:val="00B81803"/>
    <w:rsid w:val="00BE6AA1"/>
    <w:rsid w:val="00C064C2"/>
    <w:rsid w:val="00C6196C"/>
    <w:rsid w:val="00C97F37"/>
    <w:rsid w:val="00D45975"/>
    <w:rsid w:val="00D551E6"/>
    <w:rsid w:val="00DD677A"/>
    <w:rsid w:val="00E32FFF"/>
    <w:rsid w:val="00E80A7F"/>
    <w:rsid w:val="00EA19EE"/>
    <w:rsid w:val="00ED74A0"/>
    <w:rsid w:val="00EE0DA7"/>
    <w:rsid w:val="00F15240"/>
    <w:rsid w:val="00F722E3"/>
    <w:rsid w:val="00FE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25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25F0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925F0"/>
    <w:rPr>
      <w:rFonts w:ascii="Georgia" w:eastAsia="Georgia" w:hAnsi="Georgia" w:cs="Georgia"/>
      <w:i/>
      <w:iCs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5F0"/>
    <w:pPr>
      <w:shd w:val="clear" w:color="auto" w:fill="FFFFFF"/>
      <w:spacing w:line="326" w:lineRule="exact"/>
      <w:ind w:hanging="340"/>
    </w:pPr>
    <w:rPr>
      <w:rFonts w:ascii="Times New Roman" w:eastAsia="Times New Roman" w:hAnsi="Times New Roman" w:cs="Times New Roman"/>
      <w:color w:val="auto"/>
      <w:spacing w:val="7"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6925F0"/>
    <w:pPr>
      <w:shd w:val="clear" w:color="auto" w:fill="FFFFFF"/>
      <w:spacing w:line="0" w:lineRule="atLeast"/>
      <w:jc w:val="right"/>
    </w:pPr>
    <w:rPr>
      <w:rFonts w:ascii="Georgia" w:eastAsia="Georgia" w:hAnsi="Georgia" w:cs="Georgia"/>
      <w:i/>
      <w:iCs/>
      <w:color w:val="auto"/>
      <w:sz w:val="11"/>
      <w:szCs w:val="11"/>
      <w:lang w:eastAsia="en-US"/>
    </w:rPr>
  </w:style>
  <w:style w:type="table" w:styleId="a3">
    <w:name w:val="Table Grid"/>
    <w:basedOn w:val="a1"/>
    <w:uiPriority w:val="59"/>
    <w:rsid w:val="00190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90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5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737A-87F5-47FF-AAB2-3ABB338C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schkola</dc:creator>
  <cp:lastModifiedBy>Донская ООШ Краснова</cp:lastModifiedBy>
  <cp:revision>2</cp:revision>
  <cp:lastPrinted>2020-01-14T05:04:00Z</cp:lastPrinted>
  <dcterms:created xsi:type="dcterms:W3CDTF">2021-02-01T06:58:00Z</dcterms:created>
  <dcterms:modified xsi:type="dcterms:W3CDTF">2021-02-01T06:58:00Z</dcterms:modified>
</cp:coreProperties>
</file>